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BC8D4" w14:textId="7BD56F84" w:rsidR="00C92FF6" w:rsidRDefault="00964E1A" w:rsidP="00964E1A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762CC79A" wp14:editId="3F1962F5">
            <wp:extent cx="2019670" cy="866775"/>
            <wp:effectExtent l="0" t="0" r="0" b="0"/>
            <wp:docPr id="1" name="Picture 1" descr="Women Give San D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en Give San D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54" cy="88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427C3" w14:textId="2251885D" w:rsidR="00C92FF6" w:rsidRDefault="00C92FF6" w:rsidP="00C92FF6">
      <w:pPr>
        <w:pStyle w:val="ListParagraph"/>
        <w:spacing w:after="0" w:line="360" w:lineRule="auto"/>
        <w:ind w:left="1440"/>
      </w:pPr>
    </w:p>
    <w:p w14:paraId="4D8CAD4B" w14:textId="77777777" w:rsidR="00C92FF6" w:rsidRPr="00C300D1" w:rsidRDefault="00C92FF6" w:rsidP="00C92FF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3E2AF8">
        <w:rPr>
          <w:rFonts w:ascii="Calibri" w:eastAsia="Times New Roman" w:hAnsi="Calibri" w:cs="Calibri"/>
          <w:b/>
          <w:bCs/>
          <w:sz w:val="26"/>
          <w:szCs w:val="26"/>
        </w:rPr>
        <w:t>Purpose</w:t>
      </w:r>
    </w:p>
    <w:p w14:paraId="28E0F961" w14:textId="254F44C4" w:rsidR="00C92FF6" w:rsidRPr="003E2AF8" w:rsidRDefault="00C92FF6" w:rsidP="00C92FF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00D1">
        <w:rPr>
          <w:rFonts w:ascii="Calibri" w:eastAsia="Times New Roman" w:hAnsi="Calibri" w:cs="Calibri"/>
          <w:sz w:val="24"/>
          <w:szCs w:val="24"/>
        </w:rPr>
        <w:t xml:space="preserve">The 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Women Give San Diego </w:t>
      </w:r>
      <w:r w:rsidR="00DC424E">
        <w:rPr>
          <w:rFonts w:ascii="Calibri" w:eastAsia="Times New Roman" w:hAnsi="Calibri" w:cs="Calibri"/>
          <w:sz w:val="24"/>
          <w:szCs w:val="24"/>
        </w:rPr>
        <w:t>Fellowship</w:t>
      </w:r>
      <w:r w:rsidR="00DC424E" w:rsidRPr="003E2AF8">
        <w:rPr>
          <w:rFonts w:ascii="Calibri" w:eastAsia="Times New Roman" w:hAnsi="Calibri" w:cs="Calibri"/>
          <w:sz w:val="24"/>
          <w:szCs w:val="24"/>
        </w:rPr>
        <w:t xml:space="preserve"> </w:t>
      </w:r>
      <w:r w:rsidRPr="003E2AF8">
        <w:rPr>
          <w:rFonts w:ascii="Calibri" w:eastAsia="Times New Roman" w:hAnsi="Calibri" w:cs="Calibri"/>
          <w:sz w:val="24"/>
          <w:szCs w:val="24"/>
        </w:rPr>
        <w:t>Program</w:t>
      </w:r>
      <w:r w:rsidRPr="00C300D1">
        <w:rPr>
          <w:rFonts w:ascii="Calibri" w:eastAsia="Times New Roman" w:hAnsi="Calibri" w:cs="Calibri"/>
          <w:sz w:val="24"/>
          <w:szCs w:val="24"/>
        </w:rPr>
        <w:t xml:space="preserve"> is an outreach initiative to encourage diversity 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and inclusion </w:t>
      </w:r>
      <w:r w:rsidRPr="00C300D1">
        <w:rPr>
          <w:rFonts w:ascii="Calibri" w:eastAsia="Times New Roman" w:hAnsi="Calibri" w:cs="Calibri"/>
          <w:sz w:val="24"/>
          <w:szCs w:val="24"/>
        </w:rPr>
        <w:t xml:space="preserve">within 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the organization’s membership </w:t>
      </w:r>
      <w:r w:rsidRPr="00C300D1">
        <w:rPr>
          <w:rFonts w:ascii="Calibri" w:eastAsia="Times New Roman" w:hAnsi="Calibri" w:cs="Calibri"/>
          <w:sz w:val="24"/>
          <w:szCs w:val="24"/>
        </w:rPr>
        <w:t xml:space="preserve">by offering incentives </w:t>
      </w:r>
      <w:r w:rsidRPr="003E2AF8">
        <w:rPr>
          <w:rFonts w:ascii="Calibri" w:eastAsia="Times New Roman" w:hAnsi="Calibri" w:cs="Calibri"/>
          <w:sz w:val="24"/>
          <w:szCs w:val="24"/>
        </w:rPr>
        <w:t>to prospective members</w:t>
      </w:r>
      <w:r w:rsidRPr="00C300D1">
        <w:rPr>
          <w:rFonts w:ascii="Calibri" w:eastAsia="Times New Roman" w:hAnsi="Calibri" w:cs="Calibri"/>
          <w:sz w:val="24"/>
          <w:szCs w:val="24"/>
        </w:rPr>
        <w:t xml:space="preserve"> who are </w:t>
      </w:r>
      <w:r w:rsidR="00C9546C">
        <w:rPr>
          <w:rFonts w:ascii="Calibri" w:eastAsia="Times New Roman" w:hAnsi="Calibri" w:cs="Calibri"/>
          <w:sz w:val="24"/>
          <w:szCs w:val="24"/>
        </w:rPr>
        <w:t>part</w:t>
      </w:r>
      <w:r w:rsidRPr="00C300D1">
        <w:rPr>
          <w:rFonts w:ascii="Calibri" w:eastAsia="Times New Roman" w:hAnsi="Calibri" w:cs="Calibri"/>
          <w:sz w:val="24"/>
          <w:szCs w:val="24"/>
        </w:rPr>
        <w:t xml:space="preserve"> of diverse communit</w:t>
      </w:r>
      <w:r w:rsidR="008E653B">
        <w:rPr>
          <w:rFonts w:ascii="Calibri" w:eastAsia="Times New Roman" w:hAnsi="Calibri" w:cs="Calibri"/>
          <w:sz w:val="24"/>
          <w:szCs w:val="24"/>
        </w:rPr>
        <w:t>ies.</w:t>
      </w:r>
      <w:r w:rsidRPr="00C300D1">
        <w:rPr>
          <w:rFonts w:ascii="Calibri" w:eastAsia="Times New Roman" w:hAnsi="Calibri" w:cs="Calibri"/>
          <w:sz w:val="24"/>
          <w:szCs w:val="24"/>
        </w:rPr>
        <w:t> These include, but are not limited to ethnic</w:t>
      </w:r>
      <w:r w:rsidR="008E653B">
        <w:rPr>
          <w:rFonts w:ascii="Calibri" w:eastAsia="Times New Roman" w:hAnsi="Calibri" w:cs="Calibri"/>
          <w:sz w:val="24"/>
          <w:szCs w:val="24"/>
        </w:rPr>
        <w:t xml:space="preserve">ally </w:t>
      </w:r>
      <w:r w:rsidR="00ED0009">
        <w:rPr>
          <w:rFonts w:ascii="Calibri" w:eastAsia="Times New Roman" w:hAnsi="Calibri" w:cs="Calibri"/>
          <w:sz w:val="24"/>
          <w:szCs w:val="24"/>
        </w:rPr>
        <w:t xml:space="preserve">or racially </w:t>
      </w:r>
      <w:r w:rsidR="008E653B">
        <w:rPr>
          <w:rFonts w:ascii="Calibri" w:eastAsia="Times New Roman" w:hAnsi="Calibri" w:cs="Calibri"/>
          <w:sz w:val="24"/>
          <w:szCs w:val="24"/>
        </w:rPr>
        <w:t>diverse</w:t>
      </w:r>
      <w:r w:rsidRPr="00C300D1">
        <w:rPr>
          <w:rFonts w:ascii="Calibri" w:eastAsia="Times New Roman" w:hAnsi="Calibri" w:cs="Calibri"/>
          <w:sz w:val="24"/>
          <w:szCs w:val="24"/>
        </w:rPr>
        <w:t>, economically</w:t>
      </w:r>
      <w:r w:rsidR="008E653B">
        <w:rPr>
          <w:rFonts w:ascii="Calibri" w:eastAsia="Times New Roman" w:hAnsi="Calibri" w:cs="Calibri"/>
          <w:sz w:val="24"/>
          <w:szCs w:val="24"/>
        </w:rPr>
        <w:t xml:space="preserve"> diverse</w:t>
      </w:r>
      <w:r w:rsidRPr="00C300D1">
        <w:rPr>
          <w:rFonts w:ascii="Calibri" w:eastAsia="Times New Roman" w:hAnsi="Calibri" w:cs="Calibri"/>
          <w:sz w:val="24"/>
          <w:szCs w:val="24"/>
        </w:rPr>
        <w:t>, LGBT</w:t>
      </w:r>
      <w:r w:rsidRPr="003E2AF8">
        <w:rPr>
          <w:rFonts w:ascii="Calibri" w:eastAsia="Times New Roman" w:hAnsi="Calibri" w:cs="Calibri"/>
          <w:sz w:val="24"/>
          <w:szCs w:val="24"/>
        </w:rPr>
        <w:t>Q</w:t>
      </w:r>
      <w:r w:rsidR="00ED0009">
        <w:rPr>
          <w:rFonts w:ascii="Calibri" w:eastAsia="Times New Roman" w:hAnsi="Calibri" w:cs="Calibri"/>
          <w:sz w:val="24"/>
          <w:szCs w:val="24"/>
        </w:rPr>
        <w:t>IA individuals</w:t>
      </w:r>
      <w:r w:rsidR="008E653B">
        <w:rPr>
          <w:rFonts w:ascii="Calibri" w:eastAsia="Times New Roman" w:hAnsi="Calibri" w:cs="Calibri"/>
          <w:sz w:val="24"/>
          <w:szCs w:val="24"/>
        </w:rPr>
        <w:t>,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 </w:t>
      </w:r>
      <w:r w:rsidR="00DD3687">
        <w:rPr>
          <w:rFonts w:ascii="Calibri" w:eastAsia="Times New Roman" w:hAnsi="Calibri" w:cs="Calibri"/>
          <w:sz w:val="24"/>
          <w:szCs w:val="24"/>
        </w:rPr>
        <w:t xml:space="preserve">veterans and military spouses, 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or age-defined </w:t>
      </w:r>
      <w:r w:rsidRPr="00C300D1">
        <w:rPr>
          <w:rFonts w:ascii="Calibri" w:eastAsia="Times New Roman" w:hAnsi="Calibri" w:cs="Calibri"/>
          <w:sz w:val="24"/>
          <w:szCs w:val="24"/>
        </w:rPr>
        <w:t>communities.</w:t>
      </w:r>
      <w:r w:rsidR="00A4617A">
        <w:rPr>
          <w:rFonts w:ascii="Calibri" w:eastAsia="Times New Roman" w:hAnsi="Calibri" w:cs="Calibri"/>
          <w:sz w:val="24"/>
          <w:szCs w:val="24"/>
        </w:rPr>
        <w:t xml:space="preserve">  For others who may be unable to afford membership at this time, we hope that the Fellowship Program will make it possible for them to participate.</w:t>
      </w:r>
      <w:r w:rsidR="00ED0009">
        <w:rPr>
          <w:rFonts w:ascii="Calibri" w:eastAsia="Times New Roman" w:hAnsi="Calibri" w:cs="Calibri"/>
          <w:sz w:val="24"/>
          <w:szCs w:val="24"/>
        </w:rPr>
        <w:t xml:space="preserve"> In summation, Women Give San Diego has launched this program to seek to </w:t>
      </w:r>
      <w:r w:rsidR="000F2111">
        <w:rPr>
          <w:rFonts w:ascii="Calibri" w:eastAsia="Times New Roman" w:hAnsi="Calibri" w:cs="Calibri"/>
          <w:sz w:val="24"/>
          <w:szCs w:val="24"/>
        </w:rPr>
        <w:t>understand</w:t>
      </w:r>
      <w:r w:rsidR="00ED0009">
        <w:rPr>
          <w:rFonts w:ascii="Calibri" w:eastAsia="Times New Roman" w:hAnsi="Calibri" w:cs="Calibri"/>
          <w:sz w:val="24"/>
          <w:szCs w:val="24"/>
        </w:rPr>
        <w:t xml:space="preserve"> systemic barriers to entry that some may face when considering membership.</w:t>
      </w:r>
    </w:p>
    <w:p w14:paraId="59CBBDA0" w14:textId="77777777" w:rsidR="00C92FF6" w:rsidRPr="00C300D1" w:rsidRDefault="00C92FF6" w:rsidP="00C92FF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8369696" w14:textId="68401CB6" w:rsidR="00C92FF6" w:rsidRDefault="00C92FF6" w:rsidP="00C92FF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C424E">
        <w:rPr>
          <w:rFonts w:ascii="Calibri" w:eastAsia="Times New Roman" w:hAnsi="Calibri" w:cs="Calibri"/>
          <w:sz w:val="24"/>
          <w:szCs w:val="24"/>
        </w:rPr>
        <w:t xml:space="preserve">Women Give San Diego’s </w:t>
      </w:r>
      <w:proofErr w:type="gramStart"/>
      <w:r w:rsidRPr="00DC424E">
        <w:rPr>
          <w:rFonts w:ascii="Calibri" w:eastAsia="Times New Roman" w:hAnsi="Calibri" w:cs="Calibri"/>
          <w:sz w:val="24"/>
          <w:szCs w:val="24"/>
        </w:rPr>
        <w:t>ultimate goal</w:t>
      </w:r>
      <w:proofErr w:type="gramEnd"/>
      <w:r w:rsidRPr="00DC424E">
        <w:rPr>
          <w:rFonts w:ascii="Calibri" w:eastAsia="Times New Roman" w:hAnsi="Calibri" w:cs="Calibri"/>
          <w:sz w:val="24"/>
          <w:szCs w:val="24"/>
        </w:rPr>
        <w:t xml:space="preserve"> is to </w:t>
      </w:r>
      <w:r w:rsidR="00DC424E" w:rsidRPr="002C726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build </w:t>
      </w:r>
      <w:r w:rsidR="00ED0009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a </w:t>
      </w:r>
      <w:r w:rsidR="00DC424E" w:rsidRPr="002C7260">
        <w:rPr>
          <w:rFonts w:ascii="Calibri" w:eastAsia="Times New Roman" w:hAnsi="Calibri" w:cs="Calibri"/>
          <w:sz w:val="24"/>
          <w:szCs w:val="24"/>
        </w:rPr>
        <w:t>membership that is inclusive of and representative of our community because we know that this will create a stronger organ</w:t>
      </w:r>
      <w:r w:rsidR="00DC424E">
        <w:rPr>
          <w:rFonts w:ascii="Calibri" w:eastAsia="Times New Roman" w:hAnsi="Calibri" w:cs="Calibri"/>
          <w:sz w:val="24"/>
          <w:szCs w:val="24"/>
        </w:rPr>
        <w:t>ization,</w:t>
      </w:r>
      <w:r w:rsidR="00DC424E" w:rsidRPr="002C7260">
        <w:rPr>
          <w:rFonts w:ascii="Calibri" w:eastAsia="Times New Roman" w:hAnsi="Calibri" w:cs="Calibri"/>
          <w:sz w:val="24"/>
          <w:szCs w:val="24"/>
        </w:rPr>
        <w:t xml:space="preserve"> more informed grantmaking, and</w:t>
      </w:r>
      <w:r w:rsidR="00DC424E">
        <w:rPr>
          <w:rFonts w:ascii="Calibri" w:eastAsia="Times New Roman" w:hAnsi="Calibri" w:cs="Calibri"/>
          <w:sz w:val="24"/>
          <w:szCs w:val="24"/>
        </w:rPr>
        <w:t xml:space="preserve"> a fostering of connections among amazing San Diego women who might not otherwise meet</w:t>
      </w:r>
      <w:r w:rsidRPr="00DC424E">
        <w:rPr>
          <w:rFonts w:ascii="Calibri" w:eastAsia="Times New Roman" w:hAnsi="Calibri" w:cs="Calibri"/>
          <w:sz w:val="24"/>
          <w:szCs w:val="24"/>
        </w:rPr>
        <w:t>. We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 believe the result </w:t>
      </w:r>
      <w:r w:rsidR="00DC424E">
        <w:rPr>
          <w:rFonts w:ascii="Calibri" w:eastAsia="Times New Roman" w:hAnsi="Calibri" w:cs="Calibri"/>
          <w:sz w:val="24"/>
          <w:szCs w:val="24"/>
        </w:rPr>
        <w:t>of a membership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 </w:t>
      </w:r>
      <w:r w:rsidR="00DC424E">
        <w:rPr>
          <w:rFonts w:ascii="Calibri" w:eastAsia="Times New Roman" w:hAnsi="Calibri" w:cs="Calibri"/>
          <w:sz w:val="24"/>
          <w:szCs w:val="24"/>
        </w:rPr>
        <w:t xml:space="preserve">that 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is more reflective of the communities that we serve </w:t>
      </w:r>
      <w:r w:rsidR="00DC424E">
        <w:rPr>
          <w:rFonts w:ascii="Calibri" w:eastAsia="Times New Roman" w:hAnsi="Calibri" w:cs="Calibri"/>
          <w:sz w:val="24"/>
          <w:szCs w:val="24"/>
        </w:rPr>
        <w:t>is that WGSD ultimately will have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 greater impact on the economic self-sufficiency of women and girls in San Diego County.</w:t>
      </w:r>
      <w:r w:rsidR="00DD3687">
        <w:rPr>
          <w:rFonts w:ascii="Calibri" w:eastAsia="Times New Roman" w:hAnsi="Calibri" w:cs="Calibri"/>
          <w:sz w:val="24"/>
          <w:szCs w:val="24"/>
        </w:rPr>
        <w:t xml:space="preserve">  </w:t>
      </w:r>
    </w:p>
    <w:p w14:paraId="613BF52C" w14:textId="6D0DD609" w:rsidR="00C92FF6" w:rsidRPr="00C300D1" w:rsidRDefault="00C92FF6" w:rsidP="00C92FF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4397C6A" w14:textId="77777777" w:rsidR="00C92FF6" w:rsidRPr="003E2AF8" w:rsidRDefault="00C92FF6" w:rsidP="00C92FF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</w:rPr>
      </w:pPr>
      <w:r w:rsidRPr="00C300D1">
        <w:rPr>
          <w:rFonts w:ascii="Calibri" w:eastAsia="Times New Roman" w:hAnsi="Calibri" w:cs="Calibri"/>
          <w:b/>
          <w:bCs/>
          <w:sz w:val="26"/>
          <w:szCs w:val="26"/>
        </w:rPr>
        <w:t>Benefits and Expectations of Participation</w:t>
      </w:r>
    </w:p>
    <w:p w14:paraId="4E576D8C" w14:textId="77777777" w:rsidR="00C92FF6" w:rsidRPr="00C300D1" w:rsidRDefault="00C92FF6" w:rsidP="00C92FF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E2AF8">
        <w:rPr>
          <w:rFonts w:ascii="Calibri" w:eastAsia="Times New Roman" w:hAnsi="Calibri" w:cs="Calibri"/>
          <w:sz w:val="24"/>
          <w:szCs w:val="24"/>
        </w:rPr>
        <w:t>Women Give San Diego</w:t>
      </w:r>
      <w:r w:rsidRPr="00C300D1">
        <w:rPr>
          <w:rFonts w:ascii="Calibri" w:eastAsia="Times New Roman" w:hAnsi="Calibri" w:cs="Calibri"/>
          <w:sz w:val="24"/>
          <w:szCs w:val="24"/>
        </w:rPr>
        <w:t xml:space="preserve"> provides the following benefits for </w:t>
      </w:r>
      <w:r w:rsidRPr="003E2AF8">
        <w:rPr>
          <w:rFonts w:ascii="Calibri" w:eastAsia="Times New Roman" w:hAnsi="Calibri" w:cs="Calibri"/>
          <w:sz w:val="24"/>
          <w:szCs w:val="24"/>
        </w:rPr>
        <w:t>one</w:t>
      </w:r>
      <w:r w:rsidR="00940ABA">
        <w:rPr>
          <w:rFonts w:ascii="Calibri" w:eastAsia="Times New Roman" w:hAnsi="Calibri" w:cs="Calibri"/>
          <w:sz w:val="24"/>
          <w:szCs w:val="24"/>
        </w:rPr>
        <w:t xml:space="preserve"> year</w:t>
      </w:r>
      <w:r w:rsidRPr="00C300D1">
        <w:rPr>
          <w:rFonts w:ascii="Calibri" w:eastAsia="Times New Roman" w:hAnsi="Calibri" w:cs="Calibri"/>
          <w:sz w:val="24"/>
          <w:szCs w:val="24"/>
        </w:rPr>
        <w:t>:</w:t>
      </w:r>
    </w:p>
    <w:p w14:paraId="0B126BAE" w14:textId="1188CD28" w:rsidR="00C92FF6" w:rsidRPr="003E2AF8" w:rsidRDefault="00C92FF6" w:rsidP="00C92FF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E2AF8">
        <w:rPr>
          <w:rFonts w:ascii="Calibri" w:eastAsia="Times New Roman" w:hAnsi="Calibri" w:cs="Calibri"/>
          <w:sz w:val="24"/>
          <w:szCs w:val="24"/>
        </w:rPr>
        <w:t xml:space="preserve">Membership underwritten for one year (may be renewed for </w:t>
      </w:r>
      <w:r w:rsidR="00ED0009">
        <w:rPr>
          <w:rFonts w:ascii="Calibri" w:eastAsia="Times New Roman" w:hAnsi="Calibri" w:cs="Calibri"/>
          <w:sz w:val="24"/>
          <w:szCs w:val="24"/>
        </w:rPr>
        <w:t>up to one additional year; 2 years total</w:t>
      </w:r>
      <w:r w:rsidRPr="003E2AF8">
        <w:rPr>
          <w:rFonts w:ascii="Calibri" w:eastAsia="Times New Roman" w:hAnsi="Calibri" w:cs="Calibri"/>
          <w:sz w:val="24"/>
          <w:szCs w:val="24"/>
        </w:rPr>
        <w:t>)</w:t>
      </w:r>
    </w:p>
    <w:p w14:paraId="5CB9A131" w14:textId="37747A83" w:rsidR="00C92FF6" w:rsidRPr="003E2AF8" w:rsidRDefault="00C92FF6" w:rsidP="00C92FF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E2AF8">
        <w:rPr>
          <w:rFonts w:ascii="Calibri" w:eastAsia="Times New Roman" w:hAnsi="Calibri" w:cs="Calibri"/>
          <w:sz w:val="24"/>
          <w:szCs w:val="24"/>
        </w:rPr>
        <w:t xml:space="preserve">Membership to </w:t>
      </w:r>
      <w:r w:rsidR="00964E1A">
        <w:rPr>
          <w:rFonts w:ascii="Calibri" w:eastAsia="Times New Roman" w:hAnsi="Calibri" w:cs="Calibri"/>
          <w:sz w:val="24"/>
          <w:szCs w:val="24"/>
        </w:rPr>
        <w:t>Catalyst of San Diego &amp; Imperial Counties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 and related resources</w:t>
      </w:r>
    </w:p>
    <w:p w14:paraId="5869AA5E" w14:textId="77777777" w:rsidR="00C92FF6" w:rsidRPr="003E2AF8" w:rsidRDefault="00C92FF6" w:rsidP="00C92FF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E2AF8">
        <w:rPr>
          <w:rFonts w:ascii="Calibri" w:eastAsia="Times New Roman" w:hAnsi="Calibri" w:cs="Calibri"/>
          <w:sz w:val="24"/>
          <w:szCs w:val="24"/>
        </w:rPr>
        <w:t>Invitation</w:t>
      </w:r>
      <w:r w:rsidR="008E653B">
        <w:rPr>
          <w:rFonts w:ascii="Calibri" w:eastAsia="Times New Roman" w:hAnsi="Calibri" w:cs="Calibri"/>
          <w:sz w:val="24"/>
          <w:szCs w:val="24"/>
        </w:rPr>
        <w:t>s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 to community events (based on availability)</w:t>
      </w:r>
    </w:p>
    <w:p w14:paraId="68B9C29F" w14:textId="77777777" w:rsidR="00C92FF6" w:rsidRPr="003E2AF8" w:rsidRDefault="00C92FF6" w:rsidP="00C92FF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E2AF8">
        <w:rPr>
          <w:rFonts w:ascii="Calibri" w:eastAsia="Times New Roman" w:hAnsi="Calibri" w:cs="Calibri"/>
          <w:sz w:val="24"/>
          <w:szCs w:val="24"/>
        </w:rPr>
        <w:t>Access to leadership development opportunities (when applicable)</w:t>
      </w:r>
    </w:p>
    <w:p w14:paraId="396C2BDF" w14:textId="77777777" w:rsidR="00C92FF6" w:rsidRPr="003E2AF8" w:rsidRDefault="00C92FF6" w:rsidP="00C92FF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E2AF8">
        <w:rPr>
          <w:rFonts w:ascii="Calibri" w:eastAsia="Times New Roman" w:hAnsi="Calibri" w:cs="Calibri"/>
          <w:sz w:val="24"/>
          <w:szCs w:val="24"/>
        </w:rPr>
        <w:t>Networking opportunities with business and community leaders</w:t>
      </w:r>
    </w:p>
    <w:p w14:paraId="05DBE940" w14:textId="77777777" w:rsidR="00C92FF6" w:rsidRPr="003E2AF8" w:rsidRDefault="00C92FF6" w:rsidP="00C92FF6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</w:p>
    <w:p w14:paraId="608FEA8E" w14:textId="108A1AA7" w:rsidR="00C92FF6" w:rsidRPr="00C300D1" w:rsidRDefault="00C92FF6" w:rsidP="00C92FF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E2AF8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Regular attendance at WGSD </w:t>
      </w:r>
      <w:r w:rsidR="008E653B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membership </w:t>
      </w:r>
      <w:r w:rsidRPr="003E2AF8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meetings and events is </w:t>
      </w:r>
      <w:r w:rsidR="008E653B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encouraged</w:t>
      </w:r>
      <w:r w:rsidRPr="003E2AF8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.</w:t>
      </w:r>
    </w:p>
    <w:p w14:paraId="0C262D2B" w14:textId="77777777" w:rsidR="00C92FF6" w:rsidRPr="00C300D1" w:rsidRDefault="00C92FF6" w:rsidP="00C92FF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00D1">
        <w:rPr>
          <w:rFonts w:ascii="Calibri" w:eastAsia="Times New Roman" w:hAnsi="Calibri" w:cs="Calibri"/>
          <w:sz w:val="24"/>
          <w:szCs w:val="24"/>
        </w:rPr>
        <w:t> </w:t>
      </w:r>
    </w:p>
    <w:p w14:paraId="2F9F8D75" w14:textId="3198E82B" w:rsidR="00C92FF6" w:rsidRPr="003E2AF8" w:rsidRDefault="00C92FF6" w:rsidP="00C92FF6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</w:rPr>
      </w:pPr>
      <w:r w:rsidRPr="003E2AF8">
        <w:rPr>
          <w:rFonts w:ascii="Calibri" w:eastAsia="Times New Roman" w:hAnsi="Calibri" w:cs="Calibri"/>
          <w:b/>
          <w:bCs/>
          <w:sz w:val="26"/>
          <w:szCs w:val="26"/>
        </w:rPr>
        <w:t>Eligibility Criteria</w:t>
      </w:r>
    </w:p>
    <w:p w14:paraId="5A30CF16" w14:textId="77777777" w:rsidR="00C92FF6" w:rsidRPr="00C300D1" w:rsidRDefault="00C92FF6" w:rsidP="00C92FF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00D1">
        <w:rPr>
          <w:rFonts w:ascii="Calibri" w:eastAsia="Times New Roman" w:hAnsi="Calibri" w:cs="Calibri"/>
          <w:sz w:val="24"/>
          <w:szCs w:val="24"/>
        </w:rPr>
        <w:t>Eligible applicants must:</w:t>
      </w:r>
    </w:p>
    <w:p w14:paraId="1D8573A8" w14:textId="19C21846" w:rsidR="00C92FF6" w:rsidRPr="00C300D1" w:rsidRDefault="00C92FF6" w:rsidP="00C92FF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00D1">
        <w:rPr>
          <w:rFonts w:ascii="Calibri" w:eastAsia="Times New Roman" w:hAnsi="Calibri" w:cs="Calibri"/>
          <w:sz w:val="24"/>
          <w:szCs w:val="24"/>
        </w:rPr>
        <w:t>Be a part of a diverse community;</w:t>
      </w:r>
      <w:r w:rsidR="00ED0009">
        <w:rPr>
          <w:rFonts w:ascii="Calibri" w:eastAsia="Times New Roman" w:hAnsi="Calibri" w:cs="Calibri"/>
          <w:sz w:val="24"/>
          <w:szCs w:val="24"/>
        </w:rPr>
        <w:t xml:space="preserve"> a community underrepresented in </w:t>
      </w:r>
      <w:proofErr w:type="gramStart"/>
      <w:r w:rsidR="00ED0009">
        <w:rPr>
          <w:rFonts w:ascii="Calibri" w:eastAsia="Times New Roman" w:hAnsi="Calibri" w:cs="Calibri"/>
          <w:sz w:val="24"/>
          <w:szCs w:val="24"/>
        </w:rPr>
        <w:t>philanthropy;</w:t>
      </w:r>
      <w:proofErr w:type="gramEnd"/>
      <w:r w:rsidR="00ED0009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3B2C6C1" w14:textId="1D2D3D01" w:rsidR="00C92FF6" w:rsidRPr="00C300D1" w:rsidRDefault="00C92FF6" w:rsidP="00C92FF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00D1">
        <w:rPr>
          <w:rFonts w:ascii="Calibri" w:eastAsia="Times New Roman" w:hAnsi="Calibri" w:cs="Calibri"/>
          <w:sz w:val="24"/>
          <w:szCs w:val="24"/>
        </w:rPr>
        <w:t xml:space="preserve">Not be a current member of </w:t>
      </w:r>
      <w:proofErr w:type="gramStart"/>
      <w:r w:rsidRPr="003E2AF8">
        <w:rPr>
          <w:rFonts w:ascii="Calibri" w:eastAsia="Times New Roman" w:hAnsi="Calibri" w:cs="Calibri"/>
          <w:sz w:val="24"/>
          <w:szCs w:val="24"/>
        </w:rPr>
        <w:t>WGSD;</w:t>
      </w:r>
      <w:proofErr w:type="gramEnd"/>
    </w:p>
    <w:p w14:paraId="1C7FA1F9" w14:textId="6E5CEB1D" w:rsidR="00C92FF6" w:rsidRPr="00C300D1" w:rsidRDefault="008E653B" w:rsidP="00C92FF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If able</w:t>
      </w:r>
      <w:r w:rsidR="00C92FF6" w:rsidRPr="003E2AF8">
        <w:rPr>
          <w:rFonts w:ascii="Calibri" w:eastAsia="Times New Roman" w:hAnsi="Calibri" w:cs="Calibri"/>
          <w:sz w:val="24"/>
          <w:szCs w:val="24"/>
        </w:rPr>
        <w:t>, continue</w:t>
      </w:r>
      <w:r w:rsidR="00C92FF6" w:rsidRPr="00C300D1">
        <w:rPr>
          <w:rFonts w:ascii="Calibri" w:eastAsia="Times New Roman" w:hAnsi="Calibri" w:cs="Calibri"/>
          <w:sz w:val="24"/>
          <w:szCs w:val="24"/>
        </w:rPr>
        <w:t xml:space="preserve"> paid membership </w:t>
      </w:r>
      <w:r w:rsidR="00C92FF6" w:rsidRPr="003E2AF8">
        <w:rPr>
          <w:rFonts w:ascii="Calibri" w:eastAsia="Times New Roman" w:hAnsi="Calibri" w:cs="Calibri"/>
          <w:sz w:val="24"/>
          <w:szCs w:val="24"/>
        </w:rPr>
        <w:t>in WGSD</w:t>
      </w:r>
      <w:r w:rsidR="00C92FF6" w:rsidRPr="00C300D1">
        <w:rPr>
          <w:rFonts w:ascii="Calibri" w:eastAsia="Times New Roman" w:hAnsi="Calibri" w:cs="Calibri"/>
          <w:sz w:val="24"/>
          <w:szCs w:val="24"/>
        </w:rPr>
        <w:t xml:space="preserve"> at the conclusion of the </w:t>
      </w:r>
      <w:r w:rsidR="00DC424E">
        <w:rPr>
          <w:rFonts w:ascii="Calibri" w:eastAsia="Times New Roman" w:hAnsi="Calibri" w:cs="Calibri"/>
          <w:sz w:val="24"/>
          <w:szCs w:val="24"/>
        </w:rPr>
        <w:t>fellowship</w:t>
      </w:r>
      <w:r w:rsidR="00C92FF6" w:rsidRPr="003E2AF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 w:rsidR="00C92FF6" w:rsidRPr="003E2AF8">
        <w:rPr>
          <w:rFonts w:ascii="Calibri" w:eastAsia="Times New Roman" w:hAnsi="Calibri" w:cs="Calibri"/>
          <w:sz w:val="24"/>
          <w:szCs w:val="24"/>
        </w:rPr>
        <w:t>period</w:t>
      </w:r>
      <w:r w:rsidR="00C92FF6" w:rsidRPr="00C300D1">
        <w:rPr>
          <w:rFonts w:ascii="Calibri" w:eastAsia="Times New Roman" w:hAnsi="Calibri" w:cs="Calibri"/>
          <w:sz w:val="24"/>
          <w:szCs w:val="24"/>
        </w:rPr>
        <w:t>;</w:t>
      </w:r>
      <w:proofErr w:type="gramEnd"/>
    </w:p>
    <w:p w14:paraId="67758859" w14:textId="77777777" w:rsidR="00C92FF6" w:rsidRPr="003E2AF8" w:rsidRDefault="00C92FF6" w:rsidP="00C92FF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00D1">
        <w:rPr>
          <w:rFonts w:ascii="Calibri" w:eastAsia="Times New Roman" w:hAnsi="Calibri" w:cs="Calibri"/>
          <w:sz w:val="24"/>
          <w:szCs w:val="24"/>
        </w:rPr>
        <w:t xml:space="preserve">Attend </w:t>
      </w:r>
      <w:r w:rsidRPr="003E2AF8">
        <w:rPr>
          <w:rFonts w:ascii="Calibri" w:eastAsia="Times New Roman" w:hAnsi="Calibri" w:cs="Calibri"/>
          <w:sz w:val="24"/>
          <w:szCs w:val="24"/>
        </w:rPr>
        <w:t>membership meetings</w:t>
      </w:r>
      <w:r w:rsidRPr="00C300D1">
        <w:rPr>
          <w:rFonts w:ascii="Calibri" w:eastAsia="Times New Roman" w:hAnsi="Calibri" w:cs="Calibri"/>
          <w:sz w:val="24"/>
          <w:szCs w:val="24"/>
        </w:rPr>
        <w:t>, programs</w:t>
      </w:r>
      <w:r w:rsidR="008E653B">
        <w:rPr>
          <w:rFonts w:ascii="Calibri" w:eastAsia="Times New Roman" w:hAnsi="Calibri" w:cs="Calibri"/>
          <w:sz w:val="24"/>
          <w:szCs w:val="24"/>
        </w:rPr>
        <w:t>,</w:t>
      </w:r>
      <w:r w:rsidRPr="00C300D1">
        <w:rPr>
          <w:rFonts w:ascii="Calibri" w:eastAsia="Times New Roman" w:hAnsi="Calibri" w:cs="Calibri"/>
          <w:sz w:val="24"/>
          <w:szCs w:val="24"/>
        </w:rPr>
        <w:t xml:space="preserve"> and </w:t>
      </w:r>
      <w:proofErr w:type="gramStart"/>
      <w:r w:rsidRPr="00C300D1">
        <w:rPr>
          <w:rFonts w:ascii="Calibri" w:eastAsia="Times New Roman" w:hAnsi="Calibri" w:cs="Calibri"/>
          <w:sz w:val="24"/>
          <w:szCs w:val="24"/>
        </w:rPr>
        <w:t>events;</w:t>
      </w:r>
      <w:proofErr w:type="gramEnd"/>
    </w:p>
    <w:p w14:paraId="53D32EB3" w14:textId="3C33252C" w:rsidR="00C92FF6" w:rsidRPr="00471110" w:rsidRDefault="00C92FF6" w:rsidP="00ED0009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E2AF8">
        <w:rPr>
          <w:rFonts w:ascii="Calibri" w:eastAsia="Times New Roman" w:hAnsi="Calibri" w:cs="Calibri"/>
          <w:sz w:val="24"/>
          <w:szCs w:val="24"/>
        </w:rPr>
        <w:t xml:space="preserve">Join </w:t>
      </w:r>
      <w:r w:rsidR="008E653B">
        <w:rPr>
          <w:rFonts w:ascii="Calibri" w:eastAsia="Times New Roman" w:hAnsi="Calibri" w:cs="Calibri"/>
          <w:sz w:val="24"/>
          <w:szCs w:val="24"/>
        </w:rPr>
        <w:t>one of WGSD’</w:t>
      </w:r>
      <w:r w:rsidR="00916211">
        <w:rPr>
          <w:rFonts w:ascii="Calibri" w:eastAsia="Times New Roman" w:hAnsi="Calibri" w:cs="Calibri"/>
          <w:sz w:val="24"/>
          <w:szCs w:val="24"/>
        </w:rPr>
        <w:t>s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 leadership team</w:t>
      </w:r>
      <w:r w:rsidR="008E653B">
        <w:rPr>
          <w:rFonts w:ascii="Calibri" w:eastAsia="Times New Roman" w:hAnsi="Calibri" w:cs="Calibri"/>
          <w:sz w:val="24"/>
          <w:szCs w:val="24"/>
        </w:rPr>
        <w:t>s</w:t>
      </w:r>
    </w:p>
    <w:p w14:paraId="6BB60459" w14:textId="77777777" w:rsidR="00C92FF6" w:rsidRPr="00677A76" w:rsidRDefault="00C92FF6" w:rsidP="00C92FF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0D1B601" w14:textId="75D05A45" w:rsidR="00C92FF6" w:rsidRPr="00677A76" w:rsidRDefault="00C92FF6" w:rsidP="00C92FF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77A76">
        <w:rPr>
          <w:rFonts w:ascii="Calibri" w:eastAsia="Times New Roman" w:hAnsi="Calibri" w:cs="Calibri"/>
          <w:sz w:val="24"/>
          <w:szCs w:val="24"/>
        </w:rPr>
        <w:t xml:space="preserve">For more information, visit </w:t>
      </w:r>
      <w:hyperlink r:id="rId9" w:history="1">
        <w:r w:rsidRPr="00677A76">
          <w:rPr>
            <w:rStyle w:val="Hyperlink"/>
            <w:rFonts w:ascii="Calibri" w:eastAsia="Times New Roman" w:hAnsi="Calibri" w:cs="Calibri"/>
            <w:sz w:val="24"/>
            <w:szCs w:val="24"/>
          </w:rPr>
          <w:t>www.womengivesd.org</w:t>
        </w:r>
      </w:hyperlink>
      <w:r w:rsidRPr="00677A76">
        <w:rPr>
          <w:rFonts w:ascii="Calibri" w:eastAsia="Times New Roman" w:hAnsi="Calibri" w:cs="Calibri"/>
          <w:sz w:val="24"/>
          <w:szCs w:val="24"/>
        </w:rPr>
        <w:t xml:space="preserve"> or email </w:t>
      </w:r>
      <w:hyperlink r:id="rId10" w:history="1">
        <w:r w:rsidR="00FF1032" w:rsidRPr="002E0CE9">
          <w:rPr>
            <w:rStyle w:val="Hyperlink"/>
            <w:sz w:val="24"/>
            <w:szCs w:val="24"/>
          </w:rPr>
          <w:t>fellowships@womengivesd.org</w:t>
        </w:r>
      </w:hyperlink>
      <w:r w:rsidR="00677A76" w:rsidRPr="00677A76">
        <w:rPr>
          <w:sz w:val="24"/>
          <w:szCs w:val="24"/>
        </w:rPr>
        <w:t xml:space="preserve">. </w:t>
      </w:r>
    </w:p>
    <w:p w14:paraId="48401EF4" w14:textId="77777777" w:rsidR="00C92FF6" w:rsidRPr="003E2AF8" w:rsidRDefault="00C92FF6" w:rsidP="00C92FF6">
      <w:pPr>
        <w:spacing w:after="0" w:line="240" w:lineRule="auto"/>
        <w:rPr>
          <w:rFonts w:ascii="Calibri" w:hAnsi="Calibri" w:cs="Calibri"/>
        </w:rPr>
      </w:pPr>
    </w:p>
    <w:p w14:paraId="663CB835" w14:textId="4DD36BB1" w:rsidR="003E2AF8" w:rsidRDefault="00964E1A" w:rsidP="00E15D38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726D9ABB" wp14:editId="71D5E63A">
            <wp:extent cx="2019670" cy="866775"/>
            <wp:effectExtent l="0" t="0" r="0" b="0"/>
            <wp:docPr id="2" name="Picture 2" descr="Women Give San D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en Give San D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54" cy="88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3BCDE" w14:textId="77777777" w:rsidR="003E2AF8" w:rsidRDefault="003E2AF8" w:rsidP="00DC336C">
      <w:pPr>
        <w:spacing w:after="0" w:line="240" w:lineRule="auto"/>
        <w:rPr>
          <w:b/>
        </w:rPr>
      </w:pPr>
    </w:p>
    <w:p w14:paraId="6D2174E6" w14:textId="77777777" w:rsidR="00E46391" w:rsidRPr="00FF1032" w:rsidRDefault="00E12888" w:rsidP="003E2AF8">
      <w:pPr>
        <w:spacing w:after="0" w:line="240" w:lineRule="auto"/>
        <w:jc w:val="center"/>
        <w:rPr>
          <w:b/>
          <w:sz w:val="28"/>
          <w:szCs w:val="28"/>
        </w:rPr>
      </w:pPr>
      <w:r w:rsidRPr="00FF1032">
        <w:rPr>
          <w:b/>
          <w:sz w:val="28"/>
          <w:szCs w:val="28"/>
        </w:rPr>
        <w:t>Women Give San Diego</w:t>
      </w:r>
    </w:p>
    <w:p w14:paraId="378E9D1B" w14:textId="7DB4B290" w:rsidR="00E12888" w:rsidRPr="00FF1032" w:rsidRDefault="00DC424E" w:rsidP="003E2AF8">
      <w:pPr>
        <w:spacing w:after="0" w:line="240" w:lineRule="auto"/>
        <w:jc w:val="center"/>
        <w:rPr>
          <w:b/>
          <w:sz w:val="28"/>
          <w:szCs w:val="28"/>
        </w:rPr>
      </w:pPr>
      <w:r w:rsidRPr="00FF1032">
        <w:rPr>
          <w:b/>
          <w:sz w:val="28"/>
          <w:szCs w:val="28"/>
        </w:rPr>
        <w:lastRenderedPageBreak/>
        <w:t>Fellowship</w:t>
      </w:r>
      <w:r w:rsidR="00E12888" w:rsidRPr="00FF1032">
        <w:rPr>
          <w:b/>
          <w:sz w:val="28"/>
          <w:szCs w:val="28"/>
        </w:rPr>
        <w:t xml:space="preserve"> Program Application</w:t>
      </w:r>
    </w:p>
    <w:p w14:paraId="752DF0E4" w14:textId="77777777" w:rsidR="00DC336C" w:rsidRDefault="00DC336C" w:rsidP="00DC336C">
      <w:pPr>
        <w:spacing w:after="0" w:line="240" w:lineRule="auto"/>
      </w:pPr>
    </w:p>
    <w:p w14:paraId="46A0E26D" w14:textId="1445B839" w:rsidR="00981A10" w:rsidRDefault="00981A10" w:rsidP="00981A10">
      <w:pPr>
        <w:spacing w:after="0" w:line="240" w:lineRule="auto"/>
      </w:pPr>
      <w:r>
        <w:t xml:space="preserve">Please complete this application to be considered for the Women Give San Diego Fellowship Program. Submit your completed application to </w:t>
      </w:r>
      <w:hyperlink r:id="rId11" w:history="1">
        <w:r w:rsidRPr="002E0CE9">
          <w:rPr>
            <w:rStyle w:val="Hyperlink"/>
          </w:rPr>
          <w:t>fellowships@womengivesd.org</w:t>
        </w:r>
      </w:hyperlink>
      <w:r>
        <w:t xml:space="preserve">. </w:t>
      </w:r>
      <w:r w:rsidRPr="00981A10">
        <w:t xml:space="preserve">Fellowship applications are reviewed on a rolling basis. Applicants who are granted </w:t>
      </w:r>
      <w:r w:rsidR="002079A5">
        <w:t>a F</w:t>
      </w:r>
      <w:r w:rsidRPr="00981A10">
        <w:t xml:space="preserve">ellowship will be notified </w:t>
      </w:r>
      <w:r>
        <w:t xml:space="preserve">via </w:t>
      </w:r>
      <w:r w:rsidRPr="00981A10">
        <w:t>email.</w:t>
      </w:r>
      <w:r>
        <w:t xml:space="preserve"> If you have any questions or need assistance, please email </w:t>
      </w:r>
      <w:hyperlink r:id="rId12" w:history="1">
        <w:r w:rsidRPr="002E0CE9">
          <w:rPr>
            <w:rStyle w:val="Hyperlink"/>
          </w:rPr>
          <w:t>fellowships@womengivesd.org</w:t>
        </w:r>
      </w:hyperlink>
      <w:r>
        <w:t xml:space="preserve">. </w:t>
      </w:r>
    </w:p>
    <w:p w14:paraId="7E7F6418" w14:textId="78E35BF2" w:rsidR="00DC336C" w:rsidRDefault="00DC336C" w:rsidP="00DC336C">
      <w:pPr>
        <w:spacing w:after="0" w:line="240" w:lineRule="auto"/>
      </w:pPr>
    </w:p>
    <w:p w14:paraId="454B43C2" w14:textId="77777777" w:rsidR="00FF1032" w:rsidRDefault="00FF1032" w:rsidP="00DC336C">
      <w:pPr>
        <w:spacing w:after="0" w:line="240" w:lineRule="auto"/>
      </w:pPr>
    </w:p>
    <w:p w14:paraId="782FE3ED" w14:textId="77777777" w:rsidR="00DC336C" w:rsidRDefault="00DC336C" w:rsidP="00957A09">
      <w:pPr>
        <w:spacing w:after="0" w:line="360" w:lineRule="auto"/>
      </w:pPr>
      <w:r>
        <w:t>Date: ________________________________________________</w:t>
      </w:r>
    </w:p>
    <w:p w14:paraId="6047FB00" w14:textId="77777777" w:rsidR="00DC336C" w:rsidRDefault="00DC336C" w:rsidP="00957A09">
      <w:pPr>
        <w:spacing w:after="0" w:line="360" w:lineRule="auto"/>
      </w:pPr>
      <w:r>
        <w:t>Name: _______________________________________________</w:t>
      </w:r>
      <w:r w:rsidR="00957A09">
        <w:t>_____________________________________________</w:t>
      </w:r>
    </w:p>
    <w:p w14:paraId="44750B3D" w14:textId="77777777" w:rsidR="00DC336C" w:rsidRDefault="00DC336C" w:rsidP="00957A09">
      <w:pPr>
        <w:spacing w:after="0" w:line="360" w:lineRule="auto"/>
      </w:pPr>
      <w:r>
        <w:t>Email: _________________</w:t>
      </w:r>
      <w:r w:rsidR="00957A09">
        <w:t>__________________________ Preferred Phone Number</w:t>
      </w:r>
      <w:r>
        <w:t>: __</w:t>
      </w:r>
      <w:r w:rsidR="00957A09">
        <w:t>__________________________</w:t>
      </w:r>
    </w:p>
    <w:p w14:paraId="593CEDA3" w14:textId="77777777" w:rsidR="00DC336C" w:rsidRDefault="00876C3D" w:rsidP="00957A09">
      <w:pPr>
        <w:spacing w:after="0" w:line="360" w:lineRule="auto"/>
      </w:pPr>
      <w:r>
        <w:t>Preferred Mailing Address: ____________________________________________________________________________________________________________________________________________________________________________________________________</w:t>
      </w:r>
    </w:p>
    <w:p w14:paraId="11757530" w14:textId="77777777" w:rsidR="00876C3D" w:rsidRDefault="00876C3D" w:rsidP="00957A09">
      <w:pPr>
        <w:spacing w:after="0" w:line="360" w:lineRule="auto"/>
      </w:pPr>
    </w:p>
    <w:p w14:paraId="53032801" w14:textId="77777777" w:rsidR="00FF1032" w:rsidRDefault="00876C3D" w:rsidP="00957A09">
      <w:pPr>
        <w:spacing w:after="0" w:line="360" w:lineRule="auto"/>
      </w:pPr>
      <w:r w:rsidRPr="00FF1032">
        <w:t>How did you hear about WGSD?</w:t>
      </w:r>
      <w:r w:rsidR="00FF1032">
        <w:t xml:space="preserve"> </w:t>
      </w:r>
    </w:p>
    <w:p w14:paraId="0E4C932A" w14:textId="2711E1DB" w:rsidR="00FF1032" w:rsidRDefault="00FF1032" w:rsidP="00957A09">
      <w:pPr>
        <w:spacing w:after="0" w:line="360" w:lineRule="auto"/>
      </w:pPr>
      <w:r>
        <w:t>__________________________________________________________________________________________________</w:t>
      </w:r>
    </w:p>
    <w:p w14:paraId="621D6649" w14:textId="4FC93A05" w:rsidR="00876C3D" w:rsidRDefault="00876C3D" w:rsidP="00957A09">
      <w:pPr>
        <w:spacing w:after="0" w:line="360" w:lineRule="auto"/>
      </w:pPr>
      <w:r>
        <w:t>__________________________________________________________________________________________________</w:t>
      </w:r>
    </w:p>
    <w:p w14:paraId="67460934" w14:textId="733B4960" w:rsidR="00893069" w:rsidRPr="00893069" w:rsidRDefault="00876C3D" w:rsidP="00893069">
      <w:pPr>
        <w:spacing w:after="0" w:line="360" w:lineRule="auto"/>
      </w:pPr>
      <w:r>
        <w:t>If a WGSD member recommended you, please list their name: ________________</w:t>
      </w:r>
      <w:r w:rsidR="00957A09">
        <w:t>_______________________________</w:t>
      </w:r>
    </w:p>
    <w:p w14:paraId="697DDE27" w14:textId="77777777" w:rsidR="00CE56B0" w:rsidRDefault="00CE56B0" w:rsidP="00957A09">
      <w:pPr>
        <w:spacing w:after="0" w:line="360" w:lineRule="auto"/>
      </w:pPr>
    </w:p>
    <w:p w14:paraId="53B901AE" w14:textId="77777777" w:rsidR="00FF1032" w:rsidRDefault="00876C3D" w:rsidP="00957A09">
      <w:pPr>
        <w:spacing w:after="0" w:line="360" w:lineRule="auto"/>
      </w:pPr>
      <w:r>
        <w:t>What are your philanthropic priorities?</w:t>
      </w:r>
      <w:r w:rsidR="008E653B">
        <w:t xml:space="preserve"> What are causes are most important to you?</w:t>
      </w:r>
    </w:p>
    <w:p w14:paraId="51B9DD95" w14:textId="77777777" w:rsidR="00876C3D" w:rsidRDefault="00876C3D" w:rsidP="00957A09">
      <w:pPr>
        <w:spacing w:after="0" w:line="360" w:lineRule="auto"/>
      </w:pPr>
      <w:r>
        <w:t>__________________________________________________________________________________________________</w:t>
      </w:r>
    </w:p>
    <w:p w14:paraId="6276752B" w14:textId="77777777" w:rsidR="008E653B" w:rsidRDefault="008E653B" w:rsidP="008E653B">
      <w:pPr>
        <w:spacing w:after="0" w:line="360" w:lineRule="auto"/>
      </w:pPr>
      <w:r>
        <w:t>__________________________________________________________________________________________________</w:t>
      </w:r>
    </w:p>
    <w:p w14:paraId="7579DCDE" w14:textId="77777777" w:rsidR="008E653B" w:rsidRDefault="008E653B" w:rsidP="00957A09">
      <w:pPr>
        <w:spacing w:after="0" w:line="360" w:lineRule="auto"/>
      </w:pPr>
    </w:p>
    <w:p w14:paraId="5F1B2037" w14:textId="1C7579F3" w:rsidR="00876C3D" w:rsidRPr="00FF1032" w:rsidRDefault="00876C3D" w:rsidP="00957A09">
      <w:pPr>
        <w:spacing w:after="0" w:line="360" w:lineRule="auto"/>
      </w:pPr>
      <w:r w:rsidRPr="00FF1032">
        <w:t>Check all that apply to you</w:t>
      </w:r>
      <w:r w:rsidR="00CE56B0" w:rsidRPr="00FF1032">
        <w:t>:</w:t>
      </w:r>
    </w:p>
    <w:p w14:paraId="2EAFC9A7" w14:textId="77777777" w:rsidR="00876C3D" w:rsidRDefault="00876C3D" w:rsidP="00957A09">
      <w:pPr>
        <w:spacing w:after="0" w:line="360" w:lineRule="auto"/>
      </w:pPr>
      <w:r>
        <w:t>___ Community Organizer     ___ Activist     ___ Entrepreneur     ___Small Business Owner     ___ Volunteer</w:t>
      </w:r>
    </w:p>
    <w:p w14:paraId="28D7E62F" w14:textId="5C975BAE" w:rsidR="00876C3D" w:rsidRDefault="00876C3D" w:rsidP="00C92FF6">
      <w:pPr>
        <w:spacing w:after="0" w:line="240" w:lineRule="auto"/>
      </w:pPr>
      <w:r>
        <w:t xml:space="preserve">___ Philanthropist     ___Corporate Executive     ___ </w:t>
      </w:r>
      <w:r w:rsidR="0030129C">
        <w:t>Recent College Graduate</w:t>
      </w:r>
      <w:r w:rsidR="003E2AF8">
        <w:t xml:space="preserve">     ___ Politician     ___________________</w:t>
      </w:r>
    </w:p>
    <w:p w14:paraId="761F6AC1" w14:textId="18334868" w:rsidR="00DC424E" w:rsidRDefault="00C92FF6" w:rsidP="00C92FF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Other</w:t>
      </w:r>
    </w:p>
    <w:p w14:paraId="224AF42B" w14:textId="77777777" w:rsidR="00027F48" w:rsidRDefault="00027F48" w:rsidP="002C7260">
      <w:pPr>
        <w:spacing w:after="0" w:line="240" w:lineRule="auto"/>
      </w:pPr>
    </w:p>
    <w:p w14:paraId="3085DDA1" w14:textId="13CB4935" w:rsidR="00027F48" w:rsidRPr="00FF1032" w:rsidRDefault="00027F48" w:rsidP="00957A09">
      <w:pPr>
        <w:spacing w:after="0" w:line="360" w:lineRule="auto"/>
      </w:pPr>
      <w:r w:rsidRPr="00FF1032">
        <w:t>Professional</w:t>
      </w:r>
      <w:r w:rsidR="00CE56B0" w:rsidRPr="00FF1032">
        <w:t>:</w:t>
      </w:r>
    </w:p>
    <w:p w14:paraId="1A943252" w14:textId="77777777" w:rsidR="00027F48" w:rsidRDefault="00027F48" w:rsidP="00957A09">
      <w:pPr>
        <w:spacing w:after="0" w:line="360" w:lineRule="auto"/>
      </w:pPr>
      <w:r>
        <w:t>Job Title: _____________________________________________</w:t>
      </w:r>
    </w:p>
    <w:p w14:paraId="425B3C8B" w14:textId="77777777" w:rsidR="00027F48" w:rsidRDefault="00027F48" w:rsidP="00957A09">
      <w:pPr>
        <w:spacing w:after="0" w:line="360" w:lineRule="auto"/>
      </w:pPr>
      <w:r>
        <w:t>Company: ____________________________________________</w:t>
      </w:r>
    </w:p>
    <w:p w14:paraId="5DAE1BA6" w14:textId="77777777" w:rsidR="00FF1032" w:rsidRDefault="00FF1032">
      <w:r>
        <w:br w:type="page"/>
      </w:r>
    </w:p>
    <w:p w14:paraId="1EC6BF80" w14:textId="77777777" w:rsidR="00FF1032" w:rsidRDefault="00027F48" w:rsidP="00957A09">
      <w:pPr>
        <w:spacing w:after="0" w:line="360" w:lineRule="auto"/>
      </w:pPr>
      <w:r>
        <w:lastRenderedPageBreak/>
        <w:t>Why do you want to become a member of WGSD?</w:t>
      </w:r>
    </w:p>
    <w:p w14:paraId="388678C1" w14:textId="77777777" w:rsidR="000F2111" w:rsidRPr="00893069" w:rsidRDefault="00027F48" w:rsidP="000F2111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1E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5ACD65" w14:textId="057D4D1D" w:rsidR="000F2111" w:rsidRDefault="000F2111" w:rsidP="000F2111">
      <w:pPr>
        <w:spacing w:after="0" w:line="360" w:lineRule="auto"/>
      </w:pPr>
      <w:r>
        <w:t>What are your barriers to entry? (Why might you not join WGSD without the Fellowship Program?)</w:t>
      </w:r>
    </w:p>
    <w:p w14:paraId="0E571984" w14:textId="6CAA5F6B" w:rsidR="00027F48" w:rsidRDefault="00391E8F" w:rsidP="00957A0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3E7AA602" w14:textId="77777777" w:rsidR="00471110" w:rsidRDefault="00471110" w:rsidP="00957A09">
      <w:pPr>
        <w:spacing w:after="0" w:line="360" w:lineRule="auto"/>
      </w:pPr>
    </w:p>
    <w:p w14:paraId="1C21441C" w14:textId="77777777" w:rsidR="00FF1032" w:rsidRDefault="00893069" w:rsidP="00893069">
      <w:pPr>
        <w:spacing w:after="0" w:line="360" w:lineRule="auto"/>
      </w:pPr>
      <w:r w:rsidRPr="00893069">
        <w:t>How will you bring a diverse perspective to Women Give San Diego?</w:t>
      </w:r>
      <w:r>
        <w:t xml:space="preserve"> </w:t>
      </w:r>
    </w:p>
    <w:p w14:paraId="447AD9D7" w14:textId="433E9F7E" w:rsidR="00893069" w:rsidRDefault="00893069" w:rsidP="0089306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00784B20" w14:textId="77777777" w:rsidR="00893069" w:rsidRDefault="00893069" w:rsidP="00957A09">
      <w:pPr>
        <w:spacing w:after="0" w:line="360" w:lineRule="auto"/>
      </w:pPr>
    </w:p>
    <w:p w14:paraId="023F7864" w14:textId="6602475B" w:rsidR="00027F48" w:rsidRDefault="00DC424E" w:rsidP="00957A09">
      <w:pPr>
        <w:spacing w:after="0" w:line="360" w:lineRule="auto"/>
      </w:pPr>
      <w:r>
        <w:t>Fellowship</w:t>
      </w:r>
      <w:r w:rsidR="00027F48">
        <w:t xml:space="preserve"> recipients are encouraged to be active members of WGSD and participate in the following:</w:t>
      </w:r>
    </w:p>
    <w:p w14:paraId="37EC3826" w14:textId="15A642C0" w:rsidR="008E653B" w:rsidRDefault="00027F48" w:rsidP="00957A0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Serve on a </w:t>
      </w:r>
      <w:r w:rsidR="00DD3687">
        <w:t>leadership team</w:t>
      </w:r>
    </w:p>
    <w:p w14:paraId="46263031" w14:textId="77777777" w:rsidR="00027F48" w:rsidRDefault="00027F48" w:rsidP="00957A09">
      <w:pPr>
        <w:pStyle w:val="ListParagraph"/>
        <w:numPr>
          <w:ilvl w:val="0"/>
          <w:numId w:val="1"/>
        </w:numPr>
        <w:spacing w:after="0" w:line="360" w:lineRule="auto"/>
      </w:pPr>
      <w:r>
        <w:t>Attend membership meetings</w:t>
      </w:r>
      <w:r w:rsidR="0030129C">
        <w:t>, programs</w:t>
      </w:r>
      <w:r w:rsidR="008E653B">
        <w:t>,</w:t>
      </w:r>
      <w:r w:rsidR="0030129C">
        <w:t xml:space="preserve"> and events</w:t>
      </w:r>
    </w:p>
    <w:p w14:paraId="4213ABFB" w14:textId="77777777" w:rsidR="00957A09" w:rsidRDefault="00957A09" w:rsidP="00957A09">
      <w:pPr>
        <w:pStyle w:val="ListParagraph"/>
        <w:numPr>
          <w:ilvl w:val="0"/>
          <w:numId w:val="1"/>
        </w:numPr>
        <w:spacing w:after="0" w:line="360" w:lineRule="auto"/>
      </w:pPr>
      <w:r>
        <w:t>Network with fellow members and community partners</w:t>
      </w:r>
    </w:p>
    <w:p w14:paraId="07B99068" w14:textId="77777777" w:rsidR="00957A09" w:rsidRDefault="00957A09" w:rsidP="00957A09">
      <w:pPr>
        <w:pStyle w:val="ListParagraph"/>
        <w:numPr>
          <w:ilvl w:val="0"/>
          <w:numId w:val="1"/>
        </w:numPr>
        <w:spacing w:after="0" w:line="360" w:lineRule="auto"/>
      </w:pPr>
      <w:r>
        <w:t>Serve as a spokesperson to support WGSD outreach efforts</w:t>
      </w:r>
    </w:p>
    <w:p w14:paraId="74E59F8C" w14:textId="77777777" w:rsidR="00471110" w:rsidRDefault="00471110" w:rsidP="00957A09">
      <w:pPr>
        <w:spacing w:after="0" w:line="360" w:lineRule="auto"/>
      </w:pPr>
    </w:p>
    <w:p w14:paraId="2826BFC9" w14:textId="77777777" w:rsidR="00957A09" w:rsidRDefault="00957A09" w:rsidP="00957A09">
      <w:pPr>
        <w:spacing w:after="0" w:line="360" w:lineRule="auto"/>
      </w:pPr>
      <w:r>
        <w:t>Which of the activities above is most appealing to you and why? _____________________________________________</w:t>
      </w:r>
    </w:p>
    <w:p w14:paraId="71985AA8" w14:textId="77777777" w:rsidR="00957A09" w:rsidRDefault="00957A09" w:rsidP="00957A0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  <w:r w:rsidR="0030129C">
        <w:t>_________________________________________________________________________________________________________________________________________________________________________</w:t>
      </w:r>
      <w:r w:rsidR="003E2AF8">
        <w:t>___________________________</w:t>
      </w:r>
    </w:p>
    <w:p w14:paraId="1D9D56D8" w14:textId="71245164" w:rsidR="00981A10" w:rsidRDefault="00ED0009" w:rsidP="00C92FF6">
      <w:pPr>
        <w:pBdr>
          <w:bottom w:val="single" w:sz="12" w:space="1" w:color="auto"/>
        </w:pBdr>
        <w:spacing w:after="0" w:line="360" w:lineRule="auto"/>
      </w:pPr>
      <w:r>
        <w:t>If you would like (completely optional), please feel free to attach a photo to this application).</w:t>
      </w:r>
    </w:p>
    <w:p w14:paraId="499557D3" w14:textId="77777777" w:rsidR="00981A10" w:rsidRDefault="00981A10" w:rsidP="00C92FF6">
      <w:pPr>
        <w:pBdr>
          <w:bottom w:val="single" w:sz="12" w:space="1" w:color="auto"/>
        </w:pBdr>
        <w:spacing w:after="0" w:line="360" w:lineRule="auto"/>
      </w:pPr>
    </w:p>
    <w:p w14:paraId="17D6C4BF" w14:textId="74124913" w:rsidR="00C300D1" w:rsidRPr="00FF1032" w:rsidRDefault="00981A10" w:rsidP="00CE56B0">
      <w:pPr>
        <w:spacing w:after="0" w:line="360" w:lineRule="auto"/>
        <w:jc w:val="center"/>
        <w:rPr>
          <w:iCs/>
          <w:color w:val="404040" w:themeColor="text1" w:themeTint="BF"/>
          <w:sz w:val="18"/>
          <w:szCs w:val="18"/>
        </w:rPr>
      </w:pPr>
      <w:r w:rsidRPr="00FF1032">
        <w:rPr>
          <w:iCs/>
          <w:color w:val="404040" w:themeColor="text1" w:themeTint="BF"/>
          <w:sz w:val="18"/>
          <w:szCs w:val="18"/>
        </w:rPr>
        <w:t xml:space="preserve">** </w:t>
      </w:r>
      <w:r w:rsidR="00B22B55" w:rsidRPr="00FF1032">
        <w:rPr>
          <w:iCs/>
          <w:color w:val="404040" w:themeColor="text1" w:themeTint="BF"/>
          <w:sz w:val="18"/>
          <w:szCs w:val="18"/>
        </w:rPr>
        <w:t>To be completed by Women Give San Diego</w:t>
      </w:r>
      <w:r w:rsidRPr="00FF1032">
        <w:rPr>
          <w:iCs/>
          <w:color w:val="404040" w:themeColor="text1" w:themeTint="BF"/>
          <w:sz w:val="18"/>
          <w:szCs w:val="18"/>
        </w:rPr>
        <w:t xml:space="preserve"> **</w:t>
      </w:r>
    </w:p>
    <w:p w14:paraId="2824A1D5" w14:textId="77777777" w:rsidR="00981A10" w:rsidRDefault="00B22B55" w:rsidP="00981A10">
      <w:pPr>
        <w:spacing w:after="0" w:line="360" w:lineRule="auto"/>
        <w:rPr>
          <w:color w:val="404040" w:themeColor="text1" w:themeTint="BF"/>
          <w:sz w:val="18"/>
          <w:szCs w:val="18"/>
        </w:rPr>
      </w:pPr>
      <w:r w:rsidRPr="00981A10">
        <w:rPr>
          <w:color w:val="404040" w:themeColor="text1" w:themeTint="BF"/>
          <w:sz w:val="18"/>
          <w:szCs w:val="18"/>
        </w:rPr>
        <w:t>Date received: ______________________</w:t>
      </w:r>
      <w:r w:rsidR="00C92FF6" w:rsidRPr="00981A10">
        <w:rPr>
          <w:color w:val="404040" w:themeColor="text1" w:themeTint="BF"/>
          <w:sz w:val="18"/>
          <w:szCs w:val="18"/>
        </w:rPr>
        <w:t xml:space="preserve">     </w:t>
      </w:r>
    </w:p>
    <w:p w14:paraId="25468EF5" w14:textId="3DD82588" w:rsidR="00B22B55" w:rsidRPr="00981A10" w:rsidRDefault="00B22B55" w:rsidP="00981A10">
      <w:pPr>
        <w:spacing w:after="0" w:line="360" w:lineRule="auto"/>
        <w:rPr>
          <w:color w:val="404040" w:themeColor="text1" w:themeTint="BF"/>
          <w:sz w:val="18"/>
          <w:szCs w:val="18"/>
        </w:rPr>
      </w:pPr>
      <w:r w:rsidRPr="00981A10">
        <w:rPr>
          <w:color w:val="404040" w:themeColor="text1" w:themeTint="BF"/>
          <w:sz w:val="18"/>
          <w:szCs w:val="18"/>
        </w:rPr>
        <w:t>Was applicant nominated by a current member of WGSD member: Y/N</w:t>
      </w:r>
    </w:p>
    <w:p w14:paraId="1EE70FFE" w14:textId="1770EE66" w:rsidR="00C92FF6" w:rsidRPr="00981A10" w:rsidRDefault="00C92FF6" w:rsidP="00981A10">
      <w:pPr>
        <w:spacing w:after="0" w:line="360" w:lineRule="auto"/>
        <w:rPr>
          <w:color w:val="404040" w:themeColor="text1" w:themeTint="BF"/>
          <w:sz w:val="18"/>
          <w:szCs w:val="18"/>
        </w:rPr>
      </w:pPr>
      <w:r w:rsidRPr="00981A10">
        <w:rPr>
          <w:color w:val="404040" w:themeColor="text1" w:themeTint="BF"/>
          <w:sz w:val="18"/>
          <w:szCs w:val="18"/>
        </w:rPr>
        <w:t>Does applicant meet eligibility criteria: Y/N</w:t>
      </w:r>
    </w:p>
    <w:p w14:paraId="215D4596" w14:textId="77777777" w:rsidR="00C92FF6" w:rsidRPr="00981A10" w:rsidRDefault="00C92FF6" w:rsidP="00981A10">
      <w:pPr>
        <w:spacing w:after="0" w:line="360" w:lineRule="auto"/>
        <w:rPr>
          <w:color w:val="404040" w:themeColor="text1" w:themeTint="BF"/>
          <w:sz w:val="18"/>
          <w:szCs w:val="18"/>
        </w:rPr>
      </w:pPr>
      <w:r w:rsidRPr="00981A10">
        <w:rPr>
          <w:color w:val="404040" w:themeColor="text1" w:themeTint="BF"/>
          <w:sz w:val="18"/>
          <w:szCs w:val="18"/>
        </w:rPr>
        <w:t>Note: _____________________________________________________________________________________________</w:t>
      </w:r>
    </w:p>
    <w:p w14:paraId="12435BD2" w14:textId="77777777" w:rsidR="00C92FF6" w:rsidRPr="00981A10" w:rsidRDefault="00C92FF6" w:rsidP="00981A10">
      <w:pPr>
        <w:spacing w:after="0" w:line="360" w:lineRule="auto"/>
        <w:rPr>
          <w:color w:val="404040" w:themeColor="text1" w:themeTint="BF"/>
          <w:sz w:val="18"/>
          <w:szCs w:val="18"/>
        </w:rPr>
      </w:pPr>
      <w:r w:rsidRPr="00981A10">
        <w:rPr>
          <w:color w:val="404040" w:themeColor="text1" w:themeTint="BF"/>
          <w:sz w:val="18"/>
          <w:szCs w:val="18"/>
        </w:rPr>
        <w:t>__________________________________________________________________________________________________</w:t>
      </w:r>
    </w:p>
    <w:p w14:paraId="4B8FCE89" w14:textId="77777777" w:rsidR="00981A10" w:rsidRDefault="00DC424E" w:rsidP="00981A10">
      <w:pPr>
        <w:spacing w:after="0" w:line="360" w:lineRule="auto"/>
        <w:rPr>
          <w:color w:val="404040" w:themeColor="text1" w:themeTint="BF"/>
          <w:sz w:val="18"/>
          <w:szCs w:val="18"/>
        </w:rPr>
      </w:pPr>
      <w:r w:rsidRPr="00981A10">
        <w:rPr>
          <w:color w:val="404040" w:themeColor="text1" w:themeTint="BF"/>
          <w:sz w:val="18"/>
          <w:szCs w:val="18"/>
        </w:rPr>
        <w:t>Fellowship</w:t>
      </w:r>
      <w:r w:rsidR="00C92FF6" w:rsidRPr="00981A10">
        <w:rPr>
          <w:color w:val="404040" w:themeColor="text1" w:themeTint="BF"/>
          <w:sz w:val="18"/>
          <w:szCs w:val="18"/>
        </w:rPr>
        <w:t xml:space="preserve"> Awarded: Y/N</w:t>
      </w:r>
      <w:r w:rsidR="00C92FF6" w:rsidRPr="00981A10">
        <w:rPr>
          <w:color w:val="404040" w:themeColor="text1" w:themeTint="BF"/>
          <w:sz w:val="18"/>
          <w:szCs w:val="18"/>
        </w:rPr>
        <w:tab/>
      </w:r>
    </w:p>
    <w:p w14:paraId="3D262FFA" w14:textId="20613089" w:rsidR="00471110" w:rsidRPr="00981A10" w:rsidRDefault="00C92FF6" w:rsidP="00981A10">
      <w:pPr>
        <w:spacing w:after="0" w:line="360" w:lineRule="auto"/>
        <w:rPr>
          <w:color w:val="404040" w:themeColor="text1" w:themeTint="BF"/>
          <w:sz w:val="18"/>
          <w:szCs w:val="18"/>
        </w:rPr>
      </w:pPr>
      <w:r w:rsidRPr="00981A10">
        <w:rPr>
          <w:color w:val="404040" w:themeColor="text1" w:themeTint="BF"/>
          <w:sz w:val="18"/>
          <w:szCs w:val="18"/>
        </w:rPr>
        <w:t>Applicant Notified (Date): _________________________________________</w:t>
      </w:r>
    </w:p>
    <w:sectPr w:rsidR="00471110" w:rsidRPr="00981A10" w:rsidSect="004711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D16E6" w14:textId="77777777" w:rsidR="00AD6D69" w:rsidRDefault="00AD6D69" w:rsidP="003E2AF8">
      <w:pPr>
        <w:spacing w:after="0" w:line="240" w:lineRule="auto"/>
      </w:pPr>
      <w:r>
        <w:separator/>
      </w:r>
    </w:p>
  </w:endnote>
  <w:endnote w:type="continuationSeparator" w:id="0">
    <w:p w14:paraId="5B1340B6" w14:textId="77777777" w:rsidR="00AD6D69" w:rsidRDefault="00AD6D69" w:rsidP="003E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8DF34" w14:textId="77777777" w:rsidR="00AD6D69" w:rsidRDefault="00AD6D69" w:rsidP="003E2AF8">
      <w:pPr>
        <w:spacing w:after="0" w:line="240" w:lineRule="auto"/>
      </w:pPr>
      <w:r>
        <w:separator/>
      </w:r>
    </w:p>
  </w:footnote>
  <w:footnote w:type="continuationSeparator" w:id="0">
    <w:p w14:paraId="0D4A01FB" w14:textId="77777777" w:rsidR="00AD6D69" w:rsidRDefault="00AD6D69" w:rsidP="003E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A2483"/>
    <w:multiLevelType w:val="multilevel"/>
    <w:tmpl w:val="D7FC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A6930"/>
    <w:multiLevelType w:val="multilevel"/>
    <w:tmpl w:val="69BA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6255E"/>
    <w:multiLevelType w:val="hybridMultilevel"/>
    <w:tmpl w:val="90C20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88"/>
    <w:rsid w:val="00027F48"/>
    <w:rsid w:val="00040975"/>
    <w:rsid w:val="00076CB9"/>
    <w:rsid w:val="000B1C09"/>
    <w:rsid w:val="000E2958"/>
    <w:rsid w:val="000F2111"/>
    <w:rsid w:val="001F4506"/>
    <w:rsid w:val="001F5916"/>
    <w:rsid w:val="002079A5"/>
    <w:rsid w:val="002321EF"/>
    <w:rsid w:val="002C2A73"/>
    <w:rsid w:val="002C7260"/>
    <w:rsid w:val="002D5869"/>
    <w:rsid w:val="0030129C"/>
    <w:rsid w:val="00390579"/>
    <w:rsid w:val="00391E8F"/>
    <w:rsid w:val="003D2117"/>
    <w:rsid w:val="003E2AF8"/>
    <w:rsid w:val="0045586F"/>
    <w:rsid w:val="00471110"/>
    <w:rsid w:val="004734DC"/>
    <w:rsid w:val="004D2C35"/>
    <w:rsid w:val="004F5591"/>
    <w:rsid w:val="00506E26"/>
    <w:rsid w:val="005258E2"/>
    <w:rsid w:val="005347C4"/>
    <w:rsid w:val="00677A76"/>
    <w:rsid w:val="007A7090"/>
    <w:rsid w:val="007E3EF1"/>
    <w:rsid w:val="00872273"/>
    <w:rsid w:val="00876C3D"/>
    <w:rsid w:val="00893069"/>
    <w:rsid w:val="008E653B"/>
    <w:rsid w:val="00916211"/>
    <w:rsid w:val="009262A3"/>
    <w:rsid w:val="00940ABA"/>
    <w:rsid w:val="00953870"/>
    <w:rsid w:val="00957A09"/>
    <w:rsid w:val="00964E1A"/>
    <w:rsid w:val="00981A10"/>
    <w:rsid w:val="00A4617A"/>
    <w:rsid w:val="00A9181F"/>
    <w:rsid w:val="00AD6D69"/>
    <w:rsid w:val="00B22B55"/>
    <w:rsid w:val="00B4618F"/>
    <w:rsid w:val="00B522D2"/>
    <w:rsid w:val="00C300D1"/>
    <w:rsid w:val="00C655A6"/>
    <w:rsid w:val="00C92FF6"/>
    <w:rsid w:val="00C9546C"/>
    <w:rsid w:val="00CE56B0"/>
    <w:rsid w:val="00DA4846"/>
    <w:rsid w:val="00DB7554"/>
    <w:rsid w:val="00DC336C"/>
    <w:rsid w:val="00DC424E"/>
    <w:rsid w:val="00DD3687"/>
    <w:rsid w:val="00DD5828"/>
    <w:rsid w:val="00E12888"/>
    <w:rsid w:val="00E15D38"/>
    <w:rsid w:val="00E46391"/>
    <w:rsid w:val="00E47FCA"/>
    <w:rsid w:val="00E6053A"/>
    <w:rsid w:val="00E97D2B"/>
    <w:rsid w:val="00ED0009"/>
    <w:rsid w:val="00F473E9"/>
    <w:rsid w:val="00F76E1B"/>
    <w:rsid w:val="00FB4BB5"/>
    <w:rsid w:val="00FF1032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F11A7"/>
  <w15:chartTrackingRefBased/>
  <w15:docId w15:val="{7002E3EA-1629-4729-BAF8-55596F76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10"/>
  </w:style>
  <w:style w:type="paragraph" w:styleId="Heading3">
    <w:name w:val="heading 3"/>
    <w:basedOn w:val="Normal"/>
    <w:link w:val="Heading3Char"/>
    <w:uiPriority w:val="9"/>
    <w:qFormat/>
    <w:rsid w:val="00C30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3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F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300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0D1"/>
    <w:rPr>
      <w:b/>
      <w:bCs/>
    </w:rPr>
  </w:style>
  <w:style w:type="character" w:styleId="Emphasis">
    <w:name w:val="Emphasis"/>
    <w:basedOn w:val="DefaultParagraphFont"/>
    <w:uiPriority w:val="20"/>
    <w:qFormat/>
    <w:rsid w:val="00C300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E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F8"/>
  </w:style>
  <w:style w:type="paragraph" w:styleId="Footer">
    <w:name w:val="footer"/>
    <w:basedOn w:val="Normal"/>
    <w:link w:val="FooterChar"/>
    <w:uiPriority w:val="99"/>
    <w:unhideWhenUsed/>
    <w:rsid w:val="003E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F8"/>
  </w:style>
  <w:style w:type="paragraph" w:styleId="BalloonText">
    <w:name w:val="Balloon Text"/>
    <w:basedOn w:val="Normal"/>
    <w:link w:val="BalloonTextChar"/>
    <w:uiPriority w:val="99"/>
    <w:semiHidden/>
    <w:unhideWhenUsed/>
    <w:rsid w:val="00FB4B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B5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0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0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0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llowships@womengive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llowships@womengives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llowships@womengives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mengives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55938-6261-456B-8F64-F098A9F6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Sheona Som</dc:creator>
  <cp:keywords/>
  <dc:description/>
  <cp:lastModifiedBy>Julia Dorfman</cp:lastModifiedBy>
  <cp:revision>2</cp:revision>
  <dcterms:created xsi:type="dcterms:W3CDTF">2021-03-08T17:18:00Z</dcterms:created>
  <dcterms:modified xsi:type="dcterms:W3CDTF">2021-03-08T17:18:00Z</dcterms:modified>
</cp:coreProperties>
</file>